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/>
      </w:pPr>
      <w:r>
        <w:rPr>
          <w:rFonts w:ascii="Arial" w:hAnsi="Arial"/>
          <w:b/>
          <w:i w:val="0"/>
          <w:color w:val="231A2E"/>
          <w:sz w:val="44"/>
        </w:rPr>
        <w:t>Pub quiz answer sheet</w:t>
      </w:r>
    </w:p>
    <w:p>
      <w:pPr>
        <w:spacing w:after="80" w:before="0"/>
      </w:pPr>
      <w:r>
        <w:rPr>
          <w:rFonts w:ascii="Arial" w:hAnsi="Arial"/>
          <w:b w:val="0"/>
          <w:i w:val="0"/>
          <w:color w:val="231A2E"/>
          <w:sz w:val="26"/>
        </w:rPr>
        <w:t>Team name: ____________________________________     Table: ________</w:t>
      </w:r>
    </w:p>
    <w:p>
      <w:pPr>
        <w:spacing w:after="200" w:before="0"/>
      </w:pPr>
      <w:r>
        <w:rPr>
          <w:rFonts w:ascii="Arial" w:hAnsi="Arial"/>
          <w:b w:val="0"/>
          <w:i/>
          <w:color w:val="5E5468"/>
          <w:sz w:val="19"/>
        </w:rPr>
        <w:t>Write one answer per line. Hand the sheet in when the host calls the end of the round.</w:t>
      </w:r>
    </w:p>
    <w:p>
      <w:pPr>
        <w:spacing w:after="80" w:before="0"/>
      </w:pPr>
      <w:r>
        <w:rPr>
          <w:rFonts w:ascii="Arial" w:hAnsi="Arial"/>
          <w:b/>
          <w:i w:val="0"/>
          <w:color w:val="231A2E"/>
          <w:sz w:val="26"/>
        </w:rPr>
        <w:t>Round [    ]     Topic: 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rPr>
          <w:tblHeader w:val="true"/>
        </w:trPr>
        <w:tc>
          <w:tcPr>
            <w:tcW w:type="dxa" w:w="720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22"/>
              </w:rPr>
              <w:t>No.</w:t>
            </w:r>
          </w:p>
        </w:tc>
        <w:tc>
          <w:tcPr>
            <w:tcW w:type="dxa" w:w="8064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22"/>
              </w:rPr>
              <w:t>Answer</w:t>
            </w:r>
          </w:p>
        </w:tc>
        <w:tc>
          <w:tcPr>
            <w:tcW w:type="dxa" w:w="1440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22"/>
              </w:rPr>
              <w:t>Points</w:t>
            </w:r>
          </w:p>
        </w:tc>
      </w:tr>
      <w:tr>
        <w:trPr>
          <w:trHeight w:val="720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1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720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2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720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3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720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4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720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5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720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6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720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7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720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8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720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9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720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10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547" w:hRule="exact"/>
        </w:trPr>
        <w:tc>
          <w:tcPr>
            <w:tcW w:type="dxa" w:w="720"/>
          </w:tcPr>
          <w:p/>
        </w:tc>
        <w:tc>
          <w:tcPr>
            <w:tcW w:type="dxa" w:w="8064"/>
            <w:vAlign w:val="center"/>
          </w:tcPr>
          <w:p>
            <w:pPr>
              <w:jc w:val="right"/>
            </w:pPr>
            <w:r/>
            <w:r>
              <w:rPr>
                <w:b/>
              </w:rPr>
              <w:t>Round total</w:t>
            </w:r>
          </w:p>
        </w:tc>
        <w:tc>
          <w:tcPr>
            <w:tcW w:type="dxa" w:w="1440"/>
          </w:tcPr>
          <w:p/>
        </w:tc>
      </w:tr>
    </w:tbl>
    <w:p>
      <w:pPr>
        <w:spacing w:after="80" w:before="0"/>
      </w:pPr>
      <w:r>
        <w:rPr>
          <w:rFonts w:ascii="Arial" w:hAnsi="Arial"/>
          <w:b w:val="0"/>
          <w:i w:val="0"/>
          <w:color w:val="231A2E"/>
          <w:sz w:val="12"/>
        </w:rPr>
      </w:r>
    </w:p>
    <w:p>
      <w:pPr>
        <w:spacing w:after="120" w:before="0"/>
      </w:pPr>
      <w:r>
        <w:rPr>
          <w:rFonts w:ascii="Arial" w:hAnsi="Arial"/>
          <w:b w:val="0"/>
          <w:i w:val="0"/>
          <w:color w:val="231A2E"/>
          <w:sz w:val="24"/>
        </w:rPr>
        <w:t>Marked by: ______________________</w:t>
      </w:r>
    </w:p>
    <w:p>
      <w:pPr>
        <w:spacing w:after="0" w:before="0"/>
      </w:pPr>
      <w:r>
        <w:rPr>
          <w:rFonts w:ascii="Arial" w:hAnsi="Arial"/>
          <w:b w:val="0"/>
          <w:i/>
          <w:color w:val="5E5468"/>
          <w:sz w:val="15"/>
        </w:rPr>
        <w:t>Print at 100% (actual size). Swap sheets with the next table to mark, or hand them to the host.</w:t>
      </w:r>
    </w:p>
    <w:p>
      <w:pPr>
        <w:spacing w:after="0" w:before="0"/>
      </w:pPr>
      <w:r>
        <w:rPr>
          <w:rFonts w:ascii="Arial" w:hAnsi="Arial"/>
          <w:b w:val="0"/>
          <w:i w:val="0"/>
          <w:color w:val="5E5468"/>
          <w:sz w:val="14"/>
        </w:rPr>
        <w:t>Made by HornetForms, https://hornetforms.com/blog/quiz-with-qr-code</w:t>
        <w:br w:type="page"/>
      </w:r>
    </w:p>
    <w:p>
      <w:pPr>
        <w:spacing w:after="160" w:before="0"/>
      </w:pPr>
      <w:r>
        <w:rPr>
          <w:rFonts w:ascii="Arial" w:hAnsi="Arial"/>
          <w:b/>
          <w:i w:val="0"/>
          <w:color w:val="231A2E"/>
          <w:sz w:val="44"/>
        </w:rPr>
        <w:t>Pub quiz answer sheet</w:t>
      </w:r>
    </w:p>
    <w:p>
      <w:pPr>
        <w:spacing w:after="80" w:before="0"/>
      </w:pPr>
      <w:r>
        <w:rPr>
          <w:rFonts w:ascii="Arial" w:hAnsi="Arial"/>
          <w:b w:val="0"/>
          <w:i w:val="0"/>
          <w:color w:val="231A2E"/>
          <w:sz w:val="26"/>
        </w:rPr>
        <w:t>Team name: ____________________________________     Table: ________</w:t>
      </w:r>
    </w:p>
    <w:p>
      <w:pPr>
        <w:spacing w:after="200" w:before="0"/>
      </w:pPr>
      <w:r>
        <w:rPr>
          <w:rFonts w:ascii="Arial" w:hAnsi="Arial"/>
          <w:b w:val="0"/>
          <w:i/>
          <w:color w:val="5E5468"/>
          <w:sz w:val="19"/>
        </w:rPr>
        <w:t>Write one answer per line. Hand the sheet in when the host calls the end of the round.</w:t>
      </w:r>
    </w:p>
    <w:p>
      <w:pPr>
        <w:spacing w:after="80" w:before="0"/>
      </w:pPr>
      <w:r>
        <w:rPr>
          <w:rFonts w:ascii="Arial" w:hAnsi="Arial"/>
          <w:b/>
          <w:i w:val="0"/>
          <w:color w:val="231A2E"/>
          <w:sz w:val="26"/>
        </w:rPr>
        <w:t>Round [    ]     Topic: 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rPr>
          <w:tblHeader w:val="true"/>
        </w:trPr>
        <w:tc>
          <w:tcPr>
            <w:tcW w:type="dxa" w:w="720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22"/>
              </w:rPr>
              <w:t>No.</w:t>
            </w:r>
          </w:p>
        </w:tc>
        <w:tc>
          <w:tcPr>
            <w:tcW w:type="dxa" w:w="8064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22"/>
              </w:rPr>
              <w:t>Answer</w:t>
            </w:r>
          </w:p>
        </w:tc>
        <w:tc>
          <w:tcPr>
            <w:tcW w:type="dxa" w:w="1440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22"/>
              </w:rPr>
              <w:t>Points</w:t>
            </w:r>
          </w:p>
        </w:tc>
      </w:tr>
      <w:tr>
        <w:trPr>
          <w:trHeight w:val="389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1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389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2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389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3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389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4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389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5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389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6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389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7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389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8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389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9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389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10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547" w:hRule="exact"/>
        </w:trPr>
        <w:tc>
          <w:tcPr>
            <w:tcW w:type="dxa" w:w="720"/>
          </w:tcPr>
          <w:p/>
        </w:tc>
        <w:tc>
          <w:tcPr>
            <w:tcW w:type="dxa" w:w="8064"/>
            <w:vAlign w:val="center"/>
          </w:tcPr>
          <w:p>
            <w:pPr>
              <w:jc w:val="right"/>
            </w:pPr>
            <w:r/>
            <w:r>
              <w:rPr>
                <w:b/>
              </w:rPr>
              <w:t>Round total</w:t>
            </w:r>
          </w:p>
        </w:tc>
        <w:tc>
          <w:tcPr>
            <w:tcW w:type="dxa" w:w="1440"/>
          </w:tcPr>
          <w:p/>
        </w:tc>
      </w:tr>
    </w:tbl>
    <w:p>
      <w:pPr>
        <w:spacing w:after="80" w:before="0"/>
      </w:pPr>
      <w:r>
        <w:rPr>
          <w:rFonts w:ascii="Arial" w:hAnsi="Arial"/>
          <w:b w:val="0"/>
          <w:i w:val="0"/>
          <w:color w:val="231A2E"/>
          <w:sz w:val="12"/>
        </w:rPr>
      </w:r>
    </w:p>
    <w:p>
      <w:pPr>
        <w:spacing w:after="80" w:before="0"/>
      </w:pPr>
      <w:r>
        <w:rPr>
          <w:rFonts w:ascii="Arial" w:hAnsi="Arial"/>
          <w:b/>
          <w:i w:val="0"/>
          <w:color w:val="231A2E"/>
          <w:sz w:val="26"/>
        </w:rPr>
        <w:t>Round [    ]     Topic: 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rPr>
          <w:tblHeader w:val="true"/>
        </w:trPr>
        <w:tc>
          <w:tcPr>
            <w:tcW w:type="dxa" w:w="720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22"/>
              </w:rPr>
              <w:t>No.</w:t>
            </w:r>
          </w:p>
        </w:tc>
        <w:tc>
          <w:tcPr>
            <w:tcW w:type="dxa" w:w="8064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22"/>
              </w:rPr>
              <w:t>Answer</w:t>
            </w:r>
          </w:p>
        </w:tc>
        <w:tc>
          <w:tcPr>
            <w:tcW w:type="dxa" w:w="1440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22"/>
              </w:rPr>
              <w:t>Points</w:t>
            </w:r>
          </w:p>
        </w:tc>
      </w:tr>
      <w:tr>
        <w:trPr>
          <w:trHeight w:val="389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11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389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12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389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13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389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14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389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15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389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16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389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17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389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18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389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19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389" w:hRule="exact"/>
        </w:trPr>
        <w:tc>
          <w:tcPr>
            <w:tcW w:type="dxa" w:w="720"/>
            <w:vAlign w:val="center"/>
          </w:tcPr>
          <w:p>
            <w:r/>
            <w:r>
              <w:rPr>
                <w:rFonts w:ascii="Arial" w:hAnsi="Arial"/>
                <w:sz w:val="22"/>
              </w:rPr>
              <w:t>20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val="547" w:hRule="exact"/>
        </w:trPr>
        <w:tc>
          <w:tcPr>
            <w:tcW w:type="dxa" w:w="720"/>
          </w:tcPr>
          <w:p/>
        </w:tc>
        <w:tc>
          <w:tcPr>
            <w:tcW w:type="dxa" w:w="8064"/>
            <w:vAlign w:val="center"/>
          </w:tcPr>
          <w:p>
            <w:pPr>
              <w:jc w:val="right"/>
            </w:pPr>
            <w:r/>
            <w:r>
              <w:rPr>
                <w:b/>
              </w:rPr>
              <w:t>Round total</w:t>
            </w:r>
          </w:p>
        </w:tc>
        <w:tc>
          <w:tcPr>
            <w:tcW w:type="dxa" w:w="1440"/>
          </w:tcPr>
          <w:p/>
        </w:tc>
      </w:tr>
    </w:tbl>
    <w:p>
      <w:pPr>
        <w:spacing w:after="80" w:before="0"/>
      </w:pPr>
      <w:r>
        <w:rPr>
          <w:rFonts w:ascii="Arial" w:hAnsi="Arial"/>
          <w:b w:val="0"/>
          <w:i w:val="0"/>
          <w:color w:val="231A2E"/>
          <w:sz w:val="12"/>
        </w:rPr>
      </w:r>
    </w:p>
    <w:p>
      <w:pPr>
        <w:spacing w:after="120" w:before="0"/>
      </w:pPr>
      <w:r>
        <w:rPr>
          <w:rFonts w:ascii="Arial" w:hAnsi="Arial"/>
          <w:b/>
          <w:i w:val="0"/>
          <w:color w:val="231A2E"/>
          <w:sz w:val="26"/>
        </w:rPr>
        <w:t>Sheet total: ________</w:t>
      </w:r>
    </w:p>
    <w:p>
      <w:pPr>
        <w:spacing w:after="120" w:before="0"/>
      </w:pPr>
      <w:r>
        <w:rPr>
          <w:rFonts w:ascii="Arial" w:hAnsi="Arial"/>
          <w:b w:val="0"/>
          <w:i w:val="0"/>
          <w:color w:val="231A2E"/>
          <w:sz w:val="24"/>
        </w:rPr>
        <w:t>Marked by: ______________________</w:t>
      </w:r>
    </w:p>
    <w:p>
      <w:pPr>
        <w:spacing w:after="0" w:before="0"/>
      </w:pPr>
      <w:r>
        <w:rPr>
          <w:rFonts w:ascii="Arial" w:hAnsi="Arial"/>
          <w:b w:val="0"/>
          <w:i/>
          <w:color w:val="5E5468"/>
          <w:sz w:val="15"/>
        </w:rPr>
        <w:t>Print at 100% (actual size). Swap sheets with the next table to mark, or hand them to the host.</w:t>
      </w:r>
    </w:p>
    <w:p>
      <w:pPr>
        <w:spacing w:after="0" w:before="0"/>
      </w:pPr>
      <w:r>
        <w:rPr>
          <w:rFonts w:ascii="Arial" w:hAnsi="Arial"/>
          <w:b w:val="0"/>
          <w:i w:val="0"/>
          <w:color w:val="5E5468"/>
          <w:sz w:val="14"/>
        </w:rPr>
        <w:t>Made by HornetForms, https://hornetforms.com/blog/quiz-with-qr-code</w:t>
      </w:r>
    </w:p>
    <w:sectPr w:rsidR="00FC693F" w:rsidRPr="0006063C" w:rsidSect="00034616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31A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 quiz answer sheet (10 and 20 questions)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